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24" w:rsidRPr="008C7017" w:rsidRDefault="006E3124" w:rsidP="006E31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МБУ «Комбинат питания» является организатором питания обучающихся в общеобразовательных организациях Тихвинского муниципального района Ленинградской области.</w:t>
      </w:r>
    </w:p>
    <w:p w:rsidR="008C7017" w:rsidRPr="008C7017" w:rsidRDefault="008C7017" w:rsidP="008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017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</w:t>
      </w:r>
      <w:r w:rsidRPr="008C70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ЛЕНИНГРАДСКАЯ ОБЛ.</w:t>
      </w:r>
    </w:p>
    <w:p w:rsidR="008C7017" w:rsidRPr="008C7017" w:rsidRDefault="008C7017" w:rsidP="008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017">
        <w:rPr>
          <w:rFonts w:ascii="Times New Roman" w:eastAsia="Times New Roman" w:hAnsi="Times New Roman" w:cs="Times New Roman"/>
          <w:sz w:val="28"/>
          <w:szCs w:val="28"/>
        </w:rPr>
        <w:t>ТИХВИНСКИЙ МУНИЦИПАЛЬНЫЙ РАЙОН</w:t>
      </w:r>
    </w:p>
    <w:p w:rsidR="00F227DA" w:rsidRPr="008C7017" w:rsidRDefault="00F227DA" w:rsidP="00F22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017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</w:t>
      </w:r>
    </w:p>
    <w:p w:rsidR="006E3124" w:rsidRPr="008C7017" w:rsidRDefault="006E3124" w:rsidP="006E31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187556, Ленинградская область, Тихвинский район, г. Тихвин, 4 микрорайон, д.23</w:t>
      </w:r>
    </w:p>
    <w:p w:rsidR="006E3124" w:rsidRPr="008C7017" w:rsidRDefault="006E3124" w:rsidP="006E31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8(813-67)71-203 – директор</w:t>
      </w:r>
      <w:r w:rsidR="008C7017"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4" w:history="1">
        <w:r w:rsidR="008C7017" w:rsidRPr="008C7017">
          <w:rPr>
            <w:rFonts w:ascii="Times New Roman" w:hAnsi="Times New Roman" w:cs="Times New Roman"/>
            <w:sz w:val="28"/>
            <w:szCs w:val="28"/>
          </w:rPr>
          <w:t>Меркулова Татьяна Викторовна</w:t>
        </w:r>
      </w:hyperlink>
    </w:p>
    <w:p w:rsidR="006E3124" w:rsidRPr="008C7017" w:rsidRDefault="006E3124" w:rsidP="006E31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</w:t>
      </w:r>
      <w:proofErr w:type="spellStart"/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mail</w:t>
      </w:r>
      <w:proofErr w:type="spellEnd"/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5" w:history="1">
        <w:r w:rsidRPr="008C7017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kombinat-tihvin@yandex.ru</w:t>
        </w:r>
      </w:hyperlink>
    </w:p>
    <w:p w:rsidR="006E3124" w:rsidRPr="008C7017" w:rsidRDefault="006E3124" w:rsidP="006E31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тел./факс 8(813-67)75-273 – бухгалтерия</w:t>
      </w:r>
    </w:p>
    <w:p w:rsidR="00F227DA" w:rsidRPr="008C7017" w:rsidRDefault="006E3124" w:rsidP="008C70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</w:t>
      </w:r>
      <w:proofErr w:type="spellStart"/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mail</w:t>
      </w:r>
      <w:proofErr w:type="spellEnd"/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8C701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kombinat4@rambler.ru</w:t>
      </w:r>
    </w:p>
    <w:p w:rsidR="00F227DA" w:rsidRPr="008C7017" w:rsidRDefault="00F227DA" w:rsidP="00F22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7DA" w:rsidRDefault="00F227DA">
      <w:bookmarkStart w:id="0" w:name="_GoBack"/>
      <w:bookmarkEnd w:id="0"/>
    </w:p>
    <w:sectPr w:rsidR="00F2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A7"/>
    <w:rsid w:val="002E05A7"/>
    <w:rsid w:val="003A159F"/>
    <w:rsid w:val="006E3124"/>
    <w:rsid w:val="008C7017"/>
    <w:rsid w:val="00BF518B"/>
    <w:rsid w:val="00F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797A"/>
  <w15:chartTrackingRefBased/>
  <w15:docId w15:val="{2B940632-3423-412C-9F2E-D022738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4">
    <w:name w:val="mb-4"/>
    <w:basedOn w:val="a"/>
    <w:rsid w:val="00F2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">
    <w:name w:val="orgcontacts-phone"/>
    <w:basedOn w:val="a0"/>
    <w:rsid w:val="00F2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binat-tihvin@yandex.ru" TargetMode="External"/><Relationship Id="rId4" Type="http://schemas.openxmlformats.org/officeDocument/2006/relationships/hyperlink" Target="https://checko.ru/person/471502956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2025-02-03T07:38:00Z</dcterms:created>
  <dcterms:modified xsi:type="dcterms:W3CDTF">2025-02-03T07:44:00Z</dcterms:modified>
</cp:coreProperties>
</file>